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F6" w:rsidRPr="00175CF6" w:rsidRDefault="00175CF6" w:rsidP="004862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Programação</w:t>
      </w:r>
    </w:p>
    <w:p w:rsidR="00C451F8" w:rsidRPr="00486283" w:rsidRDefault="00B61B79" w:rsidP="00486283">
      <w:pPr>
        <w:jc w:val="center"/>
        <w:rPr>
          <w:b/>
        </w:rPr>
      </w:pPr>
      <w:r w:rsidRPr="00486283">
        <w:rPr>
          <w:b/>
        </w:rPr>
        <w:t>3</w:t>
      </w:r>
      <w:r w:rsidRPr="004E75C9">
        <w:rPr>
          <w:b/>
          <w:vertAlign w:val="superscript"/>
        </w:rPr>
        <w:t>o</w:t>
      </w:r>
      <w:r w:rsidRPr="00486283">
        <w:rPr>
          <w:b/>
        </w:rPr>
        <w:t xml:space="preserve"> Encontro da </w:t>
      </w:r>
      <w:proofErr w:type="spellStart"/>
      <w:r w:rsidRPr="00486283">
        <w:rPr>
          <w:b/>
        </w:rPr>
        <w:t>Pós-graduação</w:t>
      </w:r>
      <w:proofErr w:type="spellEnd"/>
      <w:r w:rsidRPr="00486283">
        <w:rPr>
          <w:b/>
        </w:rPr>
        <w:t xml:space="preserve"> em Ciências Farmacêuticas</w:t>
      </w:r>
    </w:p>
    <w:p w:rsidR="00B61B79" w:rsidRDefault="00B61B79"/>
    <w:p w:rsidR="00B61B79" w:rsidRPr="00B61B79" w:rsidRDefault="00B61B79">
      <w:pPr>
        <w:rPr>
          <w:b/>
        </w:rPr>
      </w:pPr>
      <w:r w:rsidRPr="00B61B79">
        <w:rPr>
          <w:b/>
        </w:rPr>
        <w:t>Manhã- 20 de fevereiro de 2019</w:t>
      </w:r>
    </w:p>
    <w:p w:rsidR="00B61B79" w:rsidRPr="00175CF6" w:rsidRDefault="00B61B79">
      <w:pPr>
        <w:rPr>
          <w:b/>
        </w:rPr>
      </w:pPr>
      <w:r w:rsidRPr="00175CF6">
        <w:rPr>
          <w:b/>
        </w:rPr>
        <w:t>8h</w:t>
      </w:r>
      <w:r w:rsidR="00175CF6">
        <w:rPr>
          <w:b/>
        </w:rPr>
        <w:t>00</w:t>
      </w:r>
      <w:r w:rsidRPr="00175CF6">
        <w:rPr>
          <w:b/>
        </w:rPr>
        <w:t xml:space="preserve"> </w:t>
      </w:r>
      <w:r w:rsidR="00175CF6">
        <w:rPr>
          <w:b/>
        </w:rPr>
        <w:t>C</w:t>
      </w:r>
      <w:r w:rsidRPr="00175CF6">
        <w:rPr>
          <w:b/>
        </w:rPr>
        <w:t>redenciamento</w:t>
      </w:r>
    </w:p>
    <w:p w:rsidR="00B61B79" w:rsidRPr="00175CF6" w:rsidRDefault="00175CF6" w:rsidP="00175CF6">
      <w:pPr>
        <w:jc w:val="both"/>
        <w:rPr>
          <w:b/>
        </w:rPr>
      </w:pPr>
      <w:r>
        <w:rPr>
          <w:b/>
        </w:rPr>
        <w:t>9</w:t>
      </w:r>
      <w:r w:rsidR="00B61B79" w:rsidRPr="00175CF6">
        <w:rPr>
          <w:b/>
        </w:rPr>
        <w:t>h</w:t>
      </w:r>
      <w:r>
        <w:rPr>
          <w:b/>
        </w:rPr>
        <w:t>00</w:t>
      </w:r>
      <w:r w:rsidR="00B61B79" w:rsidRPr="00175CF6">
        <w:rPr>
          <w:b/>
        </w:rPr>
        <w:t xml:space="preserve"> Abertura</w:t>
      </w:r>
      <w:r w:rsidRPr="00175CF6">
        <w:rPr>
          <w:b/>
        </w:rPr>
        <w:t xml:space="preserve"> com participação de autoridades</w:t>
      </w:r>
    </w:p>
    <w:p w:rsidR="004E75C9" w:rsidRPr="004E75C9" w:rsidRDefault="004E75C9">
      <w:pPr>
        <w:rPr>
          <w:b/>
        </w:rPr>
      </w:pPr>
      <w:r w:rsidRPr="004E75C9">
        <w:rPr>
          <w:b/>
        </w:rPr>
        <w:t>10h</w:t>
      </w:r>
      <w:r w:rsidR="00175CF6">
        <w:rPr>
          <w:b/>
        </w:rPr>
        <w:t>00</w:t>
      </w:r>
      <w:r w:rsidRPr="004E75C9">
        <w:rPr>
          <w:b/>
        </w:rPr>
        <w:t xml:space="preserve">  Palestra de A</w:t>
      </w:r>
      <w:r w:rsidR="00B61B79" w:rsidRPr="004E75C9">
        <w:rPr>
          <w:b/>
        </w:rPr>
        <w:t xml:space="preserve">bertura </w:t>
      </w:r>
      <w:r w:rsidRPr="004E75C9">
        <w:rPr>
          <w:b/>
        </w:rPr>
        <w:t>Prof.</w:t>
      </w:r>
      <w:r w:rsidR="00175CF6">
        <w:rPr>
          <w:b/>
        </w:rPr>
        <w:t xml:space="preserve"> Dr. </w:t>
      </w:r>
      <w:r w:rsidR="00B61B79" w:rsidRPr="004E75C9">
        <w:rPr>
          <w:b/>
        </w:rPr>
        <w:t>Divaldo</w:t>
      </w:r>
      <w:r w:rsidRPr="004E75C9">
        <w:rPr>
          <w:b/>
        </w:rPr>
        <w:t xml:space="preserve"> Júnior</w:t>
      </w:r>
      <w:r>
        <w:rPr>
          <w:b/>
        </w:rPr>
        <w:t xml:space="preserve"> (UFS)</w:t>
      </w:r>
      <w:r w:rsidR="00175CF6">
        <w:rPr>
          <w:b/>
        </w:rPr>
        <w:t xml:space="preserve"> e homenagens</w:t>
      </w:r>
    </w:p>
    <w:p w:rsidR="00B61B79" w:rsidRPr="004E75C9" w:rsidRDefault="004E75C9">
      <w:pPr>
        <w:rPr>
          <w:i/>
        </w:rPr>
      </w:pPr>
      <w:r w:rsidRPr="004E75C9">
        <w:rPr>
          <w:i/>
        </w:rPr>
        <w:t xml:space="preserve">Os </w:t>
      </w:r>
      <w:r w:rsidR="00B61B79" w:rsidRPr="004E75C9">
        <w:rPr>
          <w:i/>
        </w:rPr>
        <w:t xml:space="preserve">10 anos da </w:t>
      </w:r>
      <w:proofErr w:type="spellStart"/>
      <w:r w:rsidR="00B61B79" w:rsidRPr="004E75C9">
        <w:rPr>
          <w:i/>
        </w:rPr>
        <w:t>Pós-graduação</w:t>
      </w:r>
      <w:proofErr w:type="spellEnd"/>
      <w:r w:rsidRPr="004E75C9">
        <w:rPr>
          <w:i/>
        </w:rPr>
        <w:t xml:space="preserve"> em Ciências Farmacêuticas da UFS</w:t>
      </w:r>
    </w:p>
    <w:p w:rsidR="00B61B79" w:rsidRPr="004E75C9" w:rsidRDefault="00175CF6">
      <w:pPr>
        <w:rPr>
          <w:b/>
        </w:rPr>
      </w:pPr>
      <w:r>
        <w:rPr>
          <w:b/>
        </w:rPr>
        <w:t>11</w:t>
      </w:r>
      <w:r w:rsidR="00B61B79" w:rsidRPr="004E75C9">
        <w:rPr>
          <w:b/>
        </w:rPr>
        <w:t>h</w:t>
      </w:r>
      <w:r>
        <w:rPr>
          <w:b/>
        </w:rPr>
        <w:t>00</w:t>
      </w:r>
      <w:r w:rsidR="00B61B79" w:rsidRPr="004E75C9">
        <w:rPr>
          <w:b/>
        </w:rPr>
        <w:t xml:space="preserve"> - Aula Magna </w:t>
      </w:r>
      <w:proofErr w:type="spellStart"/>
      <w:r w:rsidR="00B61B79" w:rsidRPr="004E75C9">
        <w:rPr>
          <w:b/>
        </w:rPr>
        <w:t>Profa</w:t>
      </w:r>
      <w:proofErr w:type="spellEnd"/>
      <w:r w:rsidR="00B61B79" w:rsidRPr="004E75C9">
        <w:rPr>
          <w:b/>
        </w:rPr>
        <w:t xml:space="preserve">. </w:t>
      </w:r>
      <w:r>
        <w:rPr>
          <w:b/>
        </w:rPr>
        <w:t xml:space="preserve">Dra. </w:t>
      </w:r>
      <w:r w:rsidR="00B61B79" w:rsidRPr="004E75C9">
        <w:rPr>
          <w:b/>
        </w:rPr>
        <w:t xml:space="preserve">Silvia </w:t>
      </w:r>
      <w:proofErr w:type="spellStart"/>
      <w:r w:rsidR="00B61B79" w:rsidRPr="004E75C9">
        <w:rPr>
          <w:b/>
        </w:rPr>
        <w:t>Guterres</w:t>
      </w:r>
      <w:proofErr w:type="spellEnd"/>
      <w:r w:rsidR="004E75C9">
        <w:rPr>
          <w:b/>
        </w:rPr>
        <w:t xml:space="preserve"> (UFRGS)</w:t>
      </w:r>
    </w:p>
    <w:p w:rsidR="00B61B79" w:rsidRDefault="00B61B79">
      <w:pPr>
        <w:rPr>
          <w:i/>
        </w:rPr>
      </w:pPr>
      <w:r w:rsidRPr="004E75C9">
        <w:rPr>
          <w:i/>
        </w:rPr>
        <w:t>Cenário atual da área da Farmácia na Capes</w:t>
      </w:r>
    </w:p>
    <w:p w:rsidR="009478BD" w:rsidRPr="004E75C9" w:rsidRDefault="009478BD" w:rsidP="009478BD">
      <w:pPr>
        <w:rPr>
          <w:i/>
        </w:rPr>
      </w:pPr>
      <w:r>
        <w:rPr>
          <w:i/>
        </w:rPr>
        <w:t>Moderador</w:t>
      </w:r>
      <w:r w:rsidR="00175CF6">
        <w:rPr>
          <w:i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Profa</w:t>
      </w:r>
      <w:proofErr w:type="spellEnd"/>
      <w:r>
        <w:rPr>
          <w:i/>
        </w:rPr>
        <w:t xml:space="preserve">. Dra. Adriana </w:t>
      </w:r>
      <w:proofErr w:type="spellStart"/>
      <w:r>
        <w:rPr>
          <w:i/>
        </w:rPr>
        <w:t>Gibara</w:t>
      </w:r>
      <w:proofErr w:type="spellEnd"/>
      <w:r>
        <w:rPr>
          <w:i/>
        </w:rPr>
        <w:t xml:space="preserve"> Guimarães (UFS)</w:t>
      </w:r>
    </w:p>
    <w:p w:rsidR="00B61B79" w:rsidRDefault="00B61B79"/>
    <w:p w:rsidR="00B61B79" w:rsidRPr="00B61B79" w:rsidRDefault="00B61B79" w:rsidP="00B61B79">
      <w:pPr>
        <w:rPr>
          <w:b/>
        </w:rPr>
      </w:pPr>
      <w:r w:rsidRPr="00B61B79">
        <w:rPr>
          <w:b/>
        </w:rPr>
        <w:t>Tarde- 20 de fevereiro de 2019</w:t>
      </w:r>
    </w:p>
    <w:p w:rsidR="00B61B79" w:rsidRPr="00B61B79" w:rsidRDefault="00B61B79">
      <w:pPr>
        <w:rPr>
          <w:b/>
        </w:rPr>
      </w:pPr>
      <w:r w:rsidRPr="00B61B79">
        <w:rPr>
          <w:b/>
        </w:rPr>
        <w:t>14h</w:t>
      </w:r>
      <w:r w:rsidR="00175CF6">
        <w:rPr>
          <w:b/>
        </w:rPr>
        <w:t>00</w:t>
      </w:r>
      <w:r w:rsidRPr="00B61B79">
        <w:rPr>
          <w:b/>
        </w:rPr>
        <w:t xml:space="preserve"> - Palestra </w:t>
      </w:r>
      <w:r w:rsidR="00175CF6">
        <w:rPr>
          <w:b/>
        </w:rPr>
        <w:t xml:space="preserve">Prof. Dr. </w:t>
      </w:r>
      <w:r w:rsidRPr="00B61B79">
        <w:rPr>
          <w:b/>
        </w:rPr>
        <w:t xml:space="preserve">Armando Cunha Júnior </w:t>
      </w:r>
      <w:r w:rsidR="004E75C9">
        <w:rPr>
          <w:b/>
        </w:rPr>
        <w:t>(UFMG)</w:t>
      </w:r>
    </w:p>
    <w:p w:rsidR="00B61B79" w:rsidRDefault="00B61B79">
      <w:pPr>
        <w:rPr>
          <w:i/>
        </w:rPr>
      </w:pPr>
      <w:r w:rsidRPr="00B61B79">
        <w:rPr>
          <w:i/>
        </w:rPr>
        <w:t xml:space="preserve">A </w:t>
      </w:r>
      <w:proofErr w:type="spellStart"/>
      <w:r w:rsidRPr="00B61B79">
        <w:rPr>
          <w:i/>
        </w:rPr>
        <w:t>Pós-graduação</w:t>
      </w:r>
      <w:proofErr w:type="spellEnd"/>
      <w:r w:rsidRPr="00B61B79">
        <w:rPr>
          <w:i/>
        </w:rPr>
        <w:t xml:space="preserve"> </w:t>
      </w:r>
      <w:proofErr w:type="spellStart"/>
      <w:r w:rsidRPr="00B61B79">
        <w:rPr>
          <w:i/>
        </w:rPr>
        <w:t>stricto</w:t>
      </w:r>
      <w:proofErr w:type="spellEnd"/>
      <w:r w:rsidRPr="00B61B79">
        <w:rPr>
          <w:i/>
        </w:rPr>
        <w:t xml:space="preserve"> </w:t>
      </w:r>
      <w:proofErr w:type="spellStart"/>
      <w:r w:rsidRPr="00B61B79">
        <w:rPr>
          <w:i/>
        </w:rPr>
        <w:t>sensu</w:t>
      </w:r>
      <w:proofErr w:type="spellEnd"/>
      <w:r w:rsidRPr="00B61B79">
        <w:rPr>
          <w:i/>
        </w:rPr>
        <w:t xml:space="preserve"> na área de Farmácia</w:t>
      </w:r>
    </w:p>
    <w:p w:rsidR="009478BD" w:rsidRDefault="009478BD">
      <w:pPr>
        <w:rPr>
          <w:i/>
        </w:rPr>
      </w:pPr>
      <w:r>
        <w:rPr>
          <w:i/>
        </w:rPr>
        <w:t>Moderador</w:t>
      </w:r>
      <w:r w:rsidR="00175CF6">
        <w:rPr>
          <w:i/>
        </w:rPr>
        <w:t>:</w:t>
      </w:r>
      <w:r>
        <w:rPr>
          <w:i/>
        </w:rPr>
        <w:t xml:space="preserve"> Prof. Dr. Adriano Antunes S. Araújo (UFS)</w:t>
      </w:r>
    </w:p>
    <w:p w:rsidR="00F07FD8" w:rsidRPr="00B61B79" w:rsidRDefault="00F07FD8" w:rsidP="00F07FD8">
      <w:pPr>
        <w:rPr>
          <w:b/>
        </w:rPr>
      </w:pPr>
      <w:r w:rsidRPr="00B61B79">
        <w:rPr>
          <w:b/>
        </w:rPr>
        <w:t>1</w:t>
      </w:r>
      <w:r>
        <w:rPr>
          <w:b/>
        </w:rPr>
        <w:t>5</w:t>
      </w:r>
      <w:r w:rsidRPr="00B61B79">
        <w:rPr>
          <w:b/>
        </w:rPr>
        <w:t>h</w:t>
      </w:r>
      <w:r w:rsidR="00175CF6">
        <w:rPr>
          <w:b/>
        </w:rPr>
        <w:t xml:space="preserve">00 - </w:t>
      </w:r>
      <w:r w:rsidRPr="00B61B79">
        <w:rPr>
          <w:b/>
        </w:rPr>
        <w:t xml:space="preserve">Palestra </w:t>
      </w:r>
      <w:r w:rsidR="00175CF6">
        <w:rPr>
          <w:b/>
        </w:rPr>
        <w:t xml:space="preserve">Prof. Dr. </w:t>
      </w:r>
      <w:r w:rsidRPr="00B61B79">
        <w:rPr>
          <w:b/>
        </w:rPr>
        <w:t>Raul Cavalcante Maranhão</w:t>
      </w:r>
      <w:r>
        <w:rPr>
          <w:b/>
        </w:rPr>
        <w:t xml:space="preserve"> (USP-SP)</w:t>
      </w:r>
    </w:p>
    <w:p w:rsidR="00175CF6" w:rsidRDefault="00F07FD8" w:rsidP="00706045">
      <w:pPr>
        <w:rPr>
          <w:i/>
        </w:rPr>
      </w:pPr>
      <w:r w:rsidRPr="004E75C9">
        <w:rPr>
          <w:i/>
        </w:rPr>
        <w:t xml:space="preserve">Avanços no tratamento do câncer, das doenças cardiovasculares e reumáticas com uso de </w:t>
      </w:r>
      <w:proofErr w:type="spellStart"/>
      <w:r w:rsidRPr="004E75C9">
        <w:rPr>
          <w:i/>
        </w:rPr>
        <w:t>nanopartículas</w:t>
      </w:r>
      <w:proofErr w:type="spellEnd"/>
      <w:r w:rsidRPr="004E75C9">
        <w:rPr>
          <w:i/>
        </w:rPr>
        <w:t xml:space="preserve"> como veículo de quimioterápicos</w:t>
      </w:r>
    </w:p>
    <w:p w:rsidR="00175CF6" w:rsidRDefault="00175CF6" w:rsidP="00706045">
      <w:pPr>
        <w:rPr>
          <w:i/>
        </w:rPr>
      </w:pPr>
      <w:r>
        <w:rPr>
          <w:i/>
        </w:rPr>
        <w:t xml:space="preserve">Moderador: Prof. Dr. Silvio </w:t>
      </w:r>
      <w:proofErr w:type="spellStart"/>
      <w:r>
        <w:rPr>
          <w:i/>
        </w:rPr>
        <w:t>Dollabela</w:t>
      </w:r>
      <w:proofErr w:type="spellEnd"/>
      <w:r>
        <w:rPr>
          <w:i/>
        </w:rPr>
        <w:t xml:space="preserve"> (UFS)</w:t>
      </w:r>
    </w:p>
    <w:p w:rsidR="00706045" w:rsidRDefault="00706045" w:rsidP="00706045">
      <w:pPr>
        <w:rPr>
          <w:b/>
        </w:rPr>
      </w:pPr>
      <w:r>
        <w:rPr>
          <w:b/>
        </w:rPr>
        <w:t>1</w:t>
      </w:r>
      <w:r w:rsidR="00F07FD8">
        <w:rPr>
          <w:b/>
        </w:rPr>
        <w:t>6</w:t>
      </w:r>
      <w:r>
        <w:rPr>
          <w:b/>
        </w:rPr>
        <w:t>h</w:t>
      </w:r>
      <w:r w:rsidR="00175CF6">
        <w:rPr>
          <w:b/>
        </w:rPr>
        <w:t xml:space="preserve">00- </w:t>
      </w:r>
      <w:r>
        <w:rPr>
          <w:b/>
        </w:rPr>
        <w:t xml:space="preserve"> Palestra </w:t>
      </w:r>
      <w:proofErr w:type="spellStart"/>
      <w:r>
        <w:rPr>
          <w:b/>
        </w:rPr>
        <w:t>Profa</w:t>
      </w:r>
      <w:proofErr w:type="spellEnd"/>
      <w:r>
        <w:rPr>
          <w:b/>
        </w:rPr>
        <w:t xml:space="preserve">. </w:t>
      </w:r>
      <w:r w:rsidR="00175CF6">
        <w:rPr>
          <w:b/>
        </w:rPr>
        <w:t xml:space="preserve">Dra. </w:t>
      </w:r>
      <w:r>
        <w:rPr>
          <w:b/>
        </w:rPr>
        <w:t>Primavera Borelli (USP-SP)</w:t>
      </w:r>
    </w:p>
    <w:p w:rsidR="00706045" w:rsidRDefault="00706045" w:rsidP="00706045">
      <w:pPr>
        <w:rPr>
          <w:i/>
        </w:rPr>
      </w:pPr>
      <w:r w:rsidRPr="004E75C9">
        <w:rPr>
          <w:i/>
        </w:rPr>
        <w:t>Retrospectiva do desenvolvimento de um modelo experimental de desnutrição: alterações na célula tronco hematopoiética e em seu nicho</w:t>
      </w:r>
    </w:p>
    <w:p w:rsidR="00F07FD8" w:rsidRPr="004E75C9" w:rsidRDefault="00175CF6" w:rsidP="00706045">
      <w:pPr>
        <w:rPr>
          <w:i/>
        </w:rPr>
      </w:pPr>
      <w:r>
        <w:rPr>
          <w:i/>
        </w:rPr>
        <w:t xml:space="preserve">Moderador: </w:t>
      </w:r>
      <w:r w:rsidR="00F07FD8">
        <w:rPr>
          <w:i/>
        </w:rPr>
        <w:t xml:space="preserve"> </w:t>
      </w:r>
      <w:proofErr w:type="spellStart"/>
      <w:r w:rsidR="00F07FD8">
        <w:rPr>
          <w:i/>
        </w:rPr>
        <w:t>Profa</w:t>
      </w:r>
      <w:proofErr w:type="spellEnd"/>
      <w:r w:rsidR="00F07FD8">
        <w:rPr>
          <w:i/>
        </w:rPr>
        <w:t xml:space="preserve">. </w:t>
      </w:r>
      <w:r>
        <w:rPr>
          <w:i/>
        </w:rPr>
        <w:t xml:space="preserve">Dra. </w:t>
      </w:r>
      <w:r w:rsidR="00F07FD8">
        <w:rPr>
          <w:i/>
        </w:rPr>
        <w:t>D</w:t>
      </w:r>
      <w:r w:rsidR="00F07FD8" w:rsidRPr="00F07FD8">
        <w:rPr>
          <w:i/>
        </w:rPr>
        <w:t xml:space="preserve">ulce </w:t>
      </w:r>
      <w:proofErr w:type="spellStart"/>
      <w:r w:rsidR="00F07FD8">
        <w:rPr>
          <w:i/>
        </w:rPr>
        <w:t>S</w:t>
      </w:r>
      <w:r w:rsidR="00F07FD8" w:rsidRPr="00F07FD8">
        <w:rPr>
          <w:i/>
        </w:rPr>
        <w:t>chimiguel</w:t>
      </w:r>
      <w:proofErr w:type="spellEnd"/>
      <w:r w:rsidR="00F07FD8">
        <w:rPr>
          <w:i/>
        </w:rPr>
        <w:t xml:space="preserve"> (UFS)</w:t>
      </w:r>
    </w:p>
    <w:p w:rsidR="004E75C9" w:rsidRPr="004E75C9" w:rsidRDefault="004E75C9">
      <w:pPr>
        <w:rPr>
          <w:i/>
          <w:sz w:val="2"/>
          <w:szCs w:val="2"/>
        </w:rPr>
      </w:pPr>
    </w:p>
    <w:p w:rsidR="00486283" w:rsidRDefault="00486283"/>
    <w:p w:rsidR="00486283" w:rsidRDefault="00486283">
      <w:pPr>
        <w:rPr>
          <w:b/>
        </w:rPr>
      </w:pPr>
      <w:r w:rsidRPr="00486283">
        <w:rPr>
          <w:b/>
        </w:rPr>
        <w:t>Tarde - 21 de fevereiro de 2019</w:t>
      </w:r>
    </w:p>
    <w:p w:rsidR="00706045" w:rsidRPr="00B61B79" w:rsidRDefault="00706045" w:rsidP="00706045">
      <w:pPr>
        <w:rPr>
          <w:b/>
        </w:rPr>
      </w:pPr>
      <w:r w:rsidRPr="00B61B79">
        <w:rPr>
          <w:b/>
        </w:rPr>
        <w:t>1</w:t>
      </w:r>
      <w:r>
        <w:rPr>
          <w:b/>
        </w:rPr>
        <w:t>4</w:t>
      </w:r>
      <w:r w:rsidRPr="00B61B79">
        <w:rPr>
          <w:b/>
        </w:rPr>
        <w:t>h</w:t>
      </w:r>
      <w:r w:rsidR="00175CF6">
        <w:rPr>
          <w:b/>
        </w:rPr>
        <w:t>00</w:t>
      </w:r>
      <w:r w:rsidRPr="00B61B79">
        <w:rPr>
          <w:b/>
        </w:rPr>
        <w:t xml:space="preserve">- Palestra </w:t>
      </w:r>
      <w:proofErr w:type="spellStart"/>
      <w:r w:rsidR="00175CF6">
        <w:rPr>
          <w:b/>
        </w:rPr>
        <w:t>Profa</w:t>
      </w:r>
      <w:proofErr w:type="spellEnd"/>
      <w:r w:rsidR="00175CF6">
        <w:rPr>
          <w:b/>
        </w:rPr>
        <w:t xml:space="preserve">. Dra. </w:t>
      </w:r>
      <w:r w:rsidRPr="00B61B79">
        <w:rPr>
          <w:b/>
        </w:rPr>
        <w:t xml:space="preserve">Adriana </w:t>
      </w:r>
      <w:proofErr w:type="spellStart"/>
      <w:r w:rsidRPr="00B61B79">
        <w:rPr>
          <w:b/>
        </w:rPr>
        <w:t>Pohman</w:t>
      </w:r>
      <w:proofErr w:type="spellEnd"/>
      <w:r>
        <w:rPr>
          <w:b/>
        </w:rPr>
        <w:t xml:space="preserve"> (UFRGS) </w:t>
      </w:r>
    </w:p>
    <w:p w:rsidR="00706045" w:rsidRDefault="00706045" w:rsidP="00706045">
      <w:pPr>
        <w:rPr>
          <w:i/>
        </w:rPr>
      </w:pPr>
      <w:r w:rsidRPr="00B61B79">
        <w:rPr>
          <w:i/>
        </w:rPr>
        <w:t xml:space="preserve">Desenvolvimento de </w:t>
      </w:r>
      <w:proofErr w:type="spellStart"/>
      <w:r w:rsidRPr="00B61B79">
        <w:rPr>
          <w:i/>
        </w:rPr>
        <w:t>nanocápsulas</w:t>
      </w:r>
      <w:proofErr w:type="spellEnd"/>
      <w:r w:rsidRPr="00B61B79">
        <w:rPr>
          <w:i/>
        </w:rPr>
        <w:t xml:space="preserve"> poliméricas e suas aplicações</w:t>
      </w:r>
    </w:p>
    <w:p w:rsidR="00706045" w:rsidRDefault="00175CF6" w:rsidP="00706045">
      <w:pPr>
        <w:rPr>
          <w:i/>
        </w:rPr>
      </w:pPr>
      <w:r>
        <w:rPr>
          <w:i/>
        </w:rPr>
        <w:t xml:space="preserve">Moderador: </w:t>
      </w:r>
      <w:proofErr w:type="spellStart"/>
      <w:r w:rsidR="00706045">
        <w:rPr>
          <w:i/>
        </w:rPr>
        <w:t>Profa</w:t>
      </w:r>
      <w:proofErr w:type="spellEnd"/>
      <w:r w:rsidR="00706045">
        <w:rPr>
          <w:i/>
        </w:rPr>
        <w:t xml:space="preserve">. </w:t>
      </w:r>
      <w:r>
        <w:rPr>
          <w:i/>
        </w:rPr>
        <w:t xml:space="preserve">Dra. </w:t>
      </w:r>
      <w:r w:rsidR="00706045">
        <w:rPr>
          <w:i/>
        </w:rPr>
        <w:t>Rogéria Nunes (UFS)</w:t>
      </w:r>
    </w:p>
    <w:p w:rsidR="00175CF6" w:rsidRDefault="004E75C9" w:rsidP="004E75C9">
      <w:pPr>
        <w:rPr>
          <w:b/>
        </w:rPr>
      </w:pPr>
      <w:r w:rsidRPr="004E75C9">
        <w:rPr>
          <w:b/>
        </w:rPr>
        <w:t>15h</w:t>
      </w:r>
      <w:r w:rsidR="00175CF6">
        <w:rPr>
          <w:b/>
        </w:rPr>
        <w:t>00</w:t>
      </w:r>
      <w:r w:rsidRPr="004E75C9">
        <w:rPr>
          <w:b/>
        </w:rPr>
        <w:t xml:space="preserve"> Palestra </w:t>
      </w:r>
      <w:proofErr w:type="spellStart"/>
      <w:r w:rsidRPr="004E75C9">
        <w:rPr>
          <w:b/>
        </w:rPr>
        <w:t>Profa</w:t>
      </w:r>
      <w:proofErr w:type="spellEnd"/>
      <w:r w:rsidRPr="004E75C9">
        <w:rPr>
          <w:b/>
        </w:rPr>
        <w:t>. Marina Galdino da Rocha Pitta</w:t>
      </w:r>
      <w:r w:rsidR="00F07FD8">
        <w:rPr>
          <w:b/>
        </w:rPr>
        <w:t xml:space="preserve"> (UFPE)</w:t>
      </w:r>
    </w:p>
    <w:p w:rsidR="00175CF6" w:rsidRPr="00175CF6" w:rsidRDefault="00175CF6" w:rsidP="004E75C9">
      <w:r w:rsidRPr="00175CF6">
        <w:t xml:space="preserve">NUPIT Centro de Pesquisa multiusuário em Síntese, Escalonamento e avaliação biológica de compostos </w:t>
      </w:r>
      <w:proofErr w:type="spellStart"/>
      <w:r w:rsidRPr="00175CF6">
        <w:t>bioativos</w:t>
      </w:r>
      <w:proofErr w:type="spellEnd"/>
      <w:r w:rsidRPr="00175CF6">
        <w:t>.</w:t>
      </w:r>
    </w:p>
    <w:p w:rsidR="00F07FD8" w:rsidRDefault="00175CF6" w:rsidP="00F07FD8">
      <w:pPr>
        <w:rPr>
          <w:i/>
        </w:rPr>
      </w:pPr>
      <w:r>
        <w:rPr>
          <w:i/>
        </w:rPr>
        <w:t xml:space="preserve">Moderador: </w:t>
      </w:r>
      <w:r w:rsidR="00F07FD8">
        <w:rPr>
          <w:i/>
        </w:rPr>
        <w:t xml:space="preserve">Prof. </w:t>
      </w:r>
      <w:r>
        <w:rPr>
          <w:i/>
        </w:rPr>
        <w:t xml:space="preserve">Dr. </w:t>
      </w:r>
      <w:r w:rsidR="00F07FD8">
        <w:rPr>
          <w:i/>
        </w:rPr>
        <w:t>Sócrates Cabral de Holanda Cavalcante (UFS)</w:t>
      </w:r>
    </w:p>
    <w:p w:rsidR="00175CF6" w:rsidRDefault="00486283">
      <w:pPr>
        <w:rPr>
          <w:b/>
        </w:rPr>
      </w:pPr>
      <w:r>
        <w:rPr>
          <w:b/>
        </w:rPr>
        <w:t>1</w:t>
      </w:r>
      <w:r w:rsidR="004E75C9">
        <w:rPr>
          <w:b/>
        </w:rPr>
        <w:t>6</w:t>
      </w:r>
      <w:r>
        <w:rPr>
          <w:b/>
        </w:rPr>
        <w:t>h</w:t>
      </w:r>
      <w:r w:rsidR="00175CF6">
        <w:rPr>
          <w:b/>
        </w:rPr>
        <w:t>00</w:t>
      </w:r>
      <w:r>
        <w:rPr>
          <w:b/>
        </w:rPr>
        <w:t xml:space="preserve"> </w:t>
      </w:r>
      <w:r w:rsidR="00CB2B62">
        <w:rPr>
          <w:b/>
        </w:rPr>
        <w:t xml:space="preserve">Encerramento - Prof. </w:t>
      </w:r>
      <w:r w:rsidR="00175CF6">
        <w:rPr>
          <w:b/>
        </w:rPr>
        <w:t xml:space="preserve">Dr. </w:t>
      </w:r>
      <w:proofErr w:type="spellStart"/>
      <w:r w:rsidR="00CB2B62">
        <w:rPr>
          <w:b/>
        </w:rPr>
        <w:t>Angelo</w:t>
      </w:r>
      <w:proofErr w:type="spellEnd"/>
      <w:r w:rsidR="00CB2B62">
        <w:rPr>
          <w:b/>
        </w:rPr>
        <w:t xml:space="preserve"> </w:t>
      </w:r>
      <w:proofErr w:type="spellStart"/>
      <w:r w:rsidR="00CB2B62">
        <w:rPr>
          <w:b/>
        </w:rPr>
        <w:t>Antonioli</w:t>
      </w:r>
      <w:proofErr w:type="spellEnd"/>
      <w:r w:rsidR="00CB2B62">
        <w:rPr>
          <w:b/>
        </w:rPr>
        <w:t xml:space="preserve"> </w:t>
      </w:r>
      <w:r w:rsidR="00175CF6">
        <w:rPr>
          <w:b/>
        </w:rPr>
        <w:t>(Reitor da UFS)</w:t>
      </w:r>
    </w:p>
    <w:p w:rsidR="00B61B79" w:rsidRDefault="00175CF6">
      <w:r>
        <w:rPr>
          <w:b/>
        </w:rPr>
        <w:t xml:space="preserve">                                          </w:t>
      </w:r>
      <w:r w:rsidRPr="00175CF6">
        <w:rPr>
          <w:b/>
          <w:sz w:val="20"/>
          <w:szCs w:val="20"/>
        </w:rPr>
        <w:t xml:space="preserve">Prof. Dr. </w:t>
      </w:r>
      <w:proofErr w:type="spellStart"/>
      <w:r w:rsidR="00CB2B62" w:rsidRPr="00175CF6">
        <w:rPr>
          <w:b/>
          <w:sz w:val="20"/>
          <w:szCs w:val="20"/>
        </w:rPr>
        <w:t>Lucindo</w:t>
      </w:r>
      <w:proofErr w:type="spellEnd"/>
      <w:r w:rsidR="00CB2B62" w:rsidRPr="00175CF6">
        <w:rPr>
          <w:b/>
          <w:sz w:val="20"/>
          <w:szCs w:val="20"/>
        </w:rPr>
        <w:t xml:space="preserve"> </w:t>
      </w:r>
      <w:proofErr w:type="spellStart"/>
      <w:r w:rsidR="00CB2B62" w:rsidRPr="00175CF6">
        <w:rPr>
          <w:b/>
          <w:sz w:val="20"/>
          <w:szCs w:val="20"/>
        </w:rPr>
        <w:t>Quintans</w:t>
      </w:r>
      <w:proofErr w:type="spellEnd"/>
      <w:r w:rsidRPr="00175CF6">
        <w:rPr>
          <w:b/>
          <w:sz w:val="20"/>
          <w:szCs w:val="20"/>
        </w:rPr>
        <w:t xml:space="preserve"> (Pró-reitor de </w:t>
      </w:r>
      <w:proofErr w:type="spellStart"/>
      <w:r w:rsidRPr="00175CF6">
        <w:rPr>
          <w:b/>
          <w:sz w:val="20"/>
          <w:szCs w:val="20"/>
        </w:rPr>
        <w:t>Pós-graduação</w:t>
      </w:r>
      <w:proofErr w:type="spellEnd"/>
      <w:r w:rsidRPr="00175CF6">
        <w:rPr>
          <w:b/>
          <w:sz w:val="20"/>
          <w:szCs w:val="20"/>
        </w:rPr>
        <w:t xml:space="preserve"> e Pesquisa da UFS)</w:t>
      </w:r>
    </w:p>
    <w:sectPr w:rsidR="00B61B79" w:rsidSect="00C45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425"/>
  <w:characterSpacingControl w:val="doNotCompress"/>
  <w:compat/>
  <w:rsids>
    <w:rsidRoot w:val="00B61B79"/>
    <w:rsid w:val="00175CF6"/>
    <w:rsid w:val="00243E5B"/>
    <w:rsid w:val="00391CC7"/>
    <w:rsid w:val="00486283"/>
    <w:rsid w:val="004E75C9"/>
    <w:rsid w:val="00622F3E"/>
    <w:rsid w:val="00706045"/>
    <w:rsid w:val="009478BD"/>
    <w:rsid w:val="00B61B79"/>
    <w:rsid w:val="00C451F8"/>
    <w:rsid w:val="00CA05AF"/>
    <w:rsid w:val="00CB2B62"/>
    <w:rsid w:val="00D83C98"/>
    <w:rsid w:val="00F0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2019-01-22T17:16:00Z</cp:lastPrinted>
  <dcterms:created xsi:type="dcterms:W3CDTF">2019-01-22T17:05:00Z</dcterms:created>
  <dcterms:modified xsi:type="dcterms:W3CDTF">2019-01-29T16:27:00Z</dcterms:modified>
</cp:coreProperties>
</file>